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26D4" w:rsidRDefault="008249A3">
      <w:proofErr w:type="spellStart"/>
      <w:r w:rsidRPr="00932130">
        <w:rPr>
          <w:rFonts w:ascii="Times New Roman" w:hAnsi="Times New Roman" w:cs="Times New Roman"/>
          <w:b/>
          <w:sz w:val="24"/>
          <w:szCs w:val="24"/>
        </w:rPr>
        <w:t>Balogun</w:t>
      </w:r>
      <w:proofErr w:type="spellEnd"/>
      <w:r w:rsidRPr="00932130">
        <w:rPr>
          <w:rFonts w:ascii="Times New Roman" w:hAnsi="Times New Roman" w:cs="Times New Roman"/>
          <w:b/>
          <w:sz w:val="24"/>
          <w:szCs w:val="24"/>
        </w:rPr>
        <w:t>, S. W.,</w:t>
      </w:r>
      <w:r w:rsidRPr="00932130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proofErr w:type="spellStart"/>
      <w:r w:rsidRPr="00932130">
        <w:rPr>
          <w:rFonts w:ascii="Times New Roman" w:hAnsi="Times New Roman" w:cs="Times New Roman"/>
          <w:sz w:val="24"/>
          <w:szCs w:val="24"/>
        </w:rPr>
        <w:t>Sanusi</w:t>
      </w:r>
      <w:proofErr w:type="spellEnd"/>
      <w:r w:rsidRPr="00932130">
        <w:rPr>
          <w:rFonts w:ascii="Times New Roman" w:hAnsi="Times New Roman" w:cs="Times New Roman"/>
          <w:sz w:val="24"/>
          <w:szCs w:val="24"/>
        </w:rPr>
        <w:t xml:space="preserve">. Y. K. and Adebayo O. A. </w:t>
      </w:r>
      <w:r w:rsidRPr="00932130">
        <w:rPr>
          <w:rFonts w:ascii="Times New Roman" w:hAnsi="Times New Roman" w:cs="Times New Roman"/>
          <w:b/>
          <w:sz w:val="24"/>
          <w:szCs w:val="24"/>
        </w:rPr>
        <w:t>(2018</w:t>
      </w:r>
      <w:r w:rsidRPr="00932130">
        <w:rPr>
          <w:rFonts w:ascii="Times New Roman" w:hAnsi="Times New Roman" w:cs="Times New Roman"/>
          <w:sz w:val="24"/>
          <w:szCs w:val="24"/>
        </w:rPr>
        <w:t xml:space="preserve">): Structural and optical properties of titanium dioxide thin film deposited by spin-coating technique. </w:t>
      </w:r>
      <w:r w:rsidRPr="00932130">
        <w:rPr>
          <w:rFonts w:ascii="Times New Roman" w:hAnsi="Times New Roman" w:cs="Times New Roman"/>
          <w:b/>
          <w:i/>
          <w:sz w:val="24"/>
          <w:szCs w:val="24"/>
        </w:rPr>
        <w:t>International Journal of Development Research</w:t>
      </w:r>
      <w:r w:rsidRPr="00932130">
        <w:rPr>
          <w:rFonts w:ascii="Times New Roman" w:hAnsi="Times New Roman" w:cs="Times New Roman"/>
          <w:bCs/>
          <w:i/>
          <w:sz w:val="24"/>
          <w:szCs w:val="24"/>
        </w:rPr>
        <w:t xml:space="preserve">. </w:t>
      </w:r>
      <w:r w:rsidRPr="00932130">
        <w:rPr>
          <w:rFonts w:ascii="Times New Roman" w:hAnsi="Times New Roman" w:cs="Times New Roman"/>
          <w:bCs/>
          <w:sz w:val="24"/>
          <w:szCs w:val="24"/>
        </w:rPr>
        <w:t>8 (1): 18486-18490</w:t>
      </w:r>
      <w:r w:rsidRPr="00932130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93213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http://www.journalijdr.com   </w:t>
      </w:r>
      <w:r w:rsidRPr="00932130">
        <w:rPr>
          <w:rFonts w:ascii="Times New Roman" w:hAnsi="Times New Roman" w:cs="Times New Roman"/>
          <w:b/>
          <w:sz w:val="24"/>
          <w:szCs w:val="24"/>
        </w:rPr>
        <w:t xml:space="preserve">Citations- 10 </w:t>
      </w:r>
      <w:r w:rsidRPr="0093213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 </w:t>
      </w:r>
      <w:bookmarkStart w:id="0" w:name="_GoBack"/>
      <w:bookmarkEnd w:id="0"/>
    </w:p>
    <w:sectPr w:rsidR="00B626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9A3"/>
    <w:rsid w:val="008249A3"/>
    <w:rsid w:val="00B62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4A5EAB1-924F-431F-BB2C-60E07EFF0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230</Characters>
  <Application>Microsoft Office Word</Application>
  <DocSecurity>0</DocSecurity>
  <Lines>1</Lines>
  <Paragraphs>1</Paragraphs>
  <ScaleCrop>false</ScaleCrop>
  <Company/>
  <LinksUpToDate>false</LinksUpToDate>
  <CharactersWithSpaces>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Autoworld</dc:creator>
  <cp:keywords/>
  <dc:description/>
  <cp:lastModifiedBy>Autoworld</cp:lastModifiedBy>
  <cp:revision>1</cp:revision>
  <dcterms:created xsi:type="dcterms:W3CDTF">2025-02-08T15:21:00Z</dcterms:created>
  <dcterms:modified xsi:type="dcterms:W3CDTF">2025-02-08T15:22:00Z</dcterms:modified>
</cp:coreProperties>
</file>